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64" w:rsidRPr="00882FEC" w:rsidRDefault="00882FEC" w:rsidP="00882FEC">
      <w:pPr>
        <w:jc w:val="center"/>
        <w:rPr>
          <w:rFonts w:ascii="Cambria" w:hAnsi="Cambria" w:cs="Arial"/>
          <w:b/>
          <w:sz w:val="28"/>
          <w:szCs w:val="28"/>
        </w:rPr>
      </w:pPr>
      <w:r w:rsidRPr="00882FEC">
        <w:rPr>
          <w:rFonts w:ascii="Cambria" w:hAnsi="Cambria" w:cs="Arial"/>
          <w:b/>
          <w:sz w:val="28"/>
          <w:szCs w:val="28"/>
        </w:rPr>
        <w:t xml:space="preserve">АДМИНИСТРАЦИЯ </w:t>
      </w:r>
      <w:r w:rsidR="009730CA">
        <w:rPr>
          <w:rFonts w:ascii="Cambria" w:hAnsi="Cambria" w:cs="Arial"/>
          <w:b/>
          <w:sz w:val="28"/>
          <w:szCs w:val="28"/>
        </w:rPr>
        <w:t>АЛЕКСЕЕВСКОГО</w:t>
      </w:r>
      <w:r w:rsidRPr="00882FEC">
        <w:rPr>
          <w:rFonts w:ascii="Cambria" w:hAnsi="Cambria" w:cs="Arial"/>
          <w:b/>
          <w:sz w:val="28"/>
          <w:szCs w:val="28"/>
        </w:rPr>
        <w:t xml:space="preserve"> СЕЛЬСОВЕТА</w:t>
      </w:r>
    </w:p>
    <w:p w:rsidR="00882FEC" w:rsidRPr="00882FEC" w:rsidRDefault="00882FEC" w:rsidP="00882FEC">
      <w:pPr>
        <w:jc w:val="center"/>
        <w:rPr>
          <w:rFonts w:ascii="Cambria" w:hAnsi="Cambria" w:cs="Arial"/>
          <w:b/>
          <w:sz w:val="28"/>
          <w:szCs w:val="28"/>
        </w:rPr>
      </w:pPr>
      <w:r w:rsidRPr="00882FEC">
        <w:rPr>
          <w:rFonts w:ascii="Cambria" w:hAnsi="Cambria" w:cs="Arial"/>
          <w:b/>
          <w:sz w:val="28"/>
          <w:szCs w:val="28"/>
        </w:rPr>
        <w:t>ЗДВИНСКОГО РАЙОНА НОВОСИБИРСКОЙ ОБЛАСТИ</w:t>
      </w:r>
    </w:p>
    <w:p w:rsidR="00FA60D8" w:rsidRPr="00882FEC" w:rsidRDefault="00FA60D8" w:rsidP="003E2364">
      <w:pPr>
        <w:rPr>
          <w:rFonts w:ascii="Cambria" w:hAnsi="Cambria" w:cs="Arial"/>
          <w:sz w:val="28"/>
          <w:szCs w:val="28"/>
        </w:rPr>
      </w:pPr>
    </w:p>
    <w:p w:rsidR="00FA60D8" w:rsidRPr="00882FEC" w:rsidRDefault="00FA60D8" w:rsidP="003E2364">
      <w:pPr>
        <w:rPr>
          <w:rFonts w:ascii="Cambria" w:hAnsi="Cambria" w:cs="Arial"/>
          <w:sz w:val="28"/>
          <w:szCs w:val="28"/>
        </w:rPr>
      </w:pPr>
    </w:p>
    <w:p w:rsidR="00FA60D8" w:rsidRPr="00882FEC" w:rsidRDefault="00FA60D8" w:rsidP="003E2364">
      <w:pPr>
        <w:rPr>
          <w:rFonts w:ascii="Cambria" w:hAnsi="Cambria" w:cs="Arial"/>
          <w:sz w:val="28"/>
          <w:szCs w:val="28"/>
        </w:rPr>
      </w:pPr>
    </w:p>
    <w:p w:rsidR="003E2364" w:rsidRPr="00882FEC" w:rsidRDefault="003E2364" w:rsidP="003E2364">
      <w:pPr>
        <w:jc w:val="center"/>
        <w:rPr>
          <w:rFonts w:ascii="Cambria" w:hAnsi="Cambria" w:cs="Arial"/>
          <w:b/>
          <w:sz w:val="32"/>
          <w:szCs w:val="28"/>
        </w:rPr>
      </w:pPr>
      <w:r w:rsidRPr="00882FEC">
        <w:rPr>
          <w:rFonts w:ascii="Cambria" w:hAnsi="Cambria" w:cs="Arial"/>
          <w:b/>
          <w:sz w:val="32"/>
          <w:szCs w:val="28"/>
        </w:rPr>
        <w:t>Постановление</w:t>
      </w:r>
    </w:p>
    <w:p w:rsidR="003E2364" w:rsidRPr="00DE7362" w:rsidRDefault="003E2364" w:rsidP="003E2364">
      <w:pPr>
        <w:jc w:val="center"/>
        <w:rPr>
          <w:rFonts w:ascii="Cambria" w:hAnsi="Cambria" w:cs="Arial"/>
          <w:szCs w:val="28"/>
        </w:rPr>
      </w:pPr>
    </w:p>
    <w:p w:rsidR="003E2364" w:rsidRPr="00882FEC" w:rsidRDefault="003E2364" w:rsidP="00882FEC">
      <w:pPr>
        <w:jc w:val="center"/>
        <w:rPr>
          <w:rFonts w:ascii="Cambria" w:hAnsi="Cambria" w:cs="Arial"/>
        </w:rPr>
      </w:pPr>
      <w:r w:rsidRPr="00882FEC">
        <w:rPr>
          <w:rFonts w:ascii="Cambria" w:hAnsi="Cambria" w:cs="Arial"/>
        </w:rPr>
        <w:t xml:space="preserve">от </w:t>
      </w:r>
      <w:r w:rsidR="00FA60D8" w:rsidRPr="00882FEC">
        <w:rPr>
          <w:rFonts w:ascii="Cambria" w:hAnsi="Cambria" w:cs="Arial"/>
        </w:rPr>
        <w:t xml:space="preserve"> </w:t>
      </w:r>
      <w:r w:rsidR="00882FEC" w:rsidRPr="00882FEC">
        <w:rPr>
          <w:rFonts w:ascii="Cambria" w:hAnsi="Cambria" w:cs="Arial"/>
        </w:rPr>
        <w:t>12.01.2024</w:t>
      </w:r>
      <w:r w:rsidR="00FA60D8" w:rsidRPr="00882FEC">
        <w:rPr>
          <w:rFonts w:ascii="Cambria" w:hAnsi="Cambria" w:cs="Arial"/>
        </w:rPr>
        <w:t xml:space="preserve"> </w:t>
      </w:r>
      <w:r w:rsidRPr="00882FEC">
        <w:rPr>
          <w:rFonts w:ascii="Cambria" w:hAnsi="Cambria" w:cs="Arial"/>
        </w:rPr>
        <w:t>г.</w:t>
      </w:r>
      <w:r w:rsidRPr="00882FEC">
        <w:rPr>
          <w:rFonts w:ascii="Cambria" w:hAnsi="Cambria" w:cs="Arial"/>
        </w:rPr>
        <w:tab/>
      </w:r>
      <w:r w:rsidR="009730CA">
        <w:rPr>
          <w:rFonts w:ascii="Cambria" w:hAnsi="Cambria" w:cs="Arial"/>
        </w:rPr>
        <w:t xml:space="preserve">                                                                                     </w:t>
      </w:r>
      <w:r w:rsidR="00882FEC" w:rsidRPr="00882FEC">
        <w:rPr>
          <w:rFonts w:ascii="Cambria" w:hAnsi="Cambria" w:cs="Arial"/>
        </w:rPr>
        <w:t>№ 1-па</w:t>
      </w:r>
    </w:p>
    <w:p w:rsidR="003E2364" w:rsidRPr="00DE7362" w:rsidRDefault="003E2364" w:rsidP="003E2364">
      <w:pPr>
        <w:jc w:val="right"/>
        <w:rPr>
          <w:sz w:val="22"/>
        </w:rPr>
      </w:pPr>
    </w:p>
    <w:p w:rsidR="003E2364" w:rsidRDefault="003E2364" w:rsidP="003E2364">
      <w:pPr>
        <w:jc w:val="both"/>
        <w:rPr>
          <w:sz w:val="20"/>
        </w:rPr>
      </w:pPr>
    </w:p>
    <w:p w:rsidR="003E2364" w:rsidRDefault="003E2364" w:rsidP="003E2364">
      <w:pPr>
        <w:rPr>
          <w:noProof/>
          <w:sz w:val="28"/>
          <w:szCs w:val="28"/>
        </w:rPr>
      </w:pPr>
    </w:p>
    <w:p w:rsidR="003E2364" w:rsidRDefault="003E2364" w:rsidP="003E2364"/>
    <w:p w:rsidR="003E2364" w:rsidRPr="00882FEC" w:rsidRDefault="00882FEC" w:rsidP="003E2364">
      <w:pPr>
        <w:rPr>
          <w:b/>
        </w:rPr>
      </w:pPr>
      <w:r w:rsidRPr="00882FEC">
        <w:rPr>
          <w:b/>
        </w:rPr>
        <w:t xml:space="preserve">                 </w:t>
      </w:r>
      <w:r w:rsidR="003E2364" w:rsidRPr="00882FEC">
        <w:rPr>
          <w:b/>
        </w:rPr>
        <w:t xml:space="preserve">О начале разработки проекта </w:t>
      </w:r>
      <w:r w:rsidR="00404E95" w:rsidRPr="00882FEC">
        <w:rPr>
          <w:b/>
          <w:color w:val="000000" w:themeColor="text1"/>
        </w:rPr>
        <w:t>актуализированной схемы теплоснабжения</w:t>
      </w:r>
    </w:p>
    <w:p w:rsidR="003E2364" w:rsidRPr="004F64BA" w:rsidRDefault="003E2364" w:rsidP="003E2364">
      <w:pPr>
        <w:rPr>
          <w:b/>
          <w:i/>
          <w:sz w:val="20"/>
        </w:rPr>
      </w:pPr>
      <w:bookmarkStart w:id="0" w:name="_GoBack"/>
      <w:bookmarkEnd w:id="0"/>
    </w:p>
    <w:p w:rsidR="003E2364" w:rsidRDefault="003E2364" w:rsidP="003E2364">
      <w:pPr>
        <w:rPr>
          <w:b/>
        </w:rPr>
      </w:pPr>
    </w:p>
    <w:p w:rsidR="003E2364" w:rsidRDefault="003E2364" w:rsidP="003E2364">
      <w:pPr>
        <w:rPr>
          <w:b/>
        </w:rPr>
      </w:pPr>
    </w:p>
    <w:p w:rsidR="003E2364" w:rsidRPr="004F64BA" w:rsidRDefault="003E2364" w:rsidP="003E2364">
      <w:pPr>
        <w:spacing w:line="240" w:lineRule="atLeast"/>
        <w:ind w:firstLine="567"/>
        <w:jc w:val="both"/>
        <w:rPr>
          <w:color w:val="000000"/>
          <w:sz w:val="28"/>
        </w:rPr>
      </w:pPr>
      <w:r w:rsidRPr="004F64BA">
        <w:rPr>
          <w:sz w:val="28"/>
        </w:rPr>
        <w:t xml:space="preserve">          В целях повышения</w:t>
      </w:r>
      <w:r w:rsidR="006F75EC">
        <w:rPr>
          <w:sz w:val="28"/>
        </w:rPr>
        <w:t xml:space="preserve"> </w:t>
      </w:r>
      <w:r w:rsidRPr="004F64BA">
        <w:rPr>
          <w:sz w:val="28"/>
        </w:rPr>
        <w:t xml:space="preserve">качества жизни населения, </w:t>
      </w:r>
      <w:r>
        <w:rPr>
          <w:sz w:val="28"/>
        </w:rPr>
        <w:t>экономических и</w:t>
      </w:r>
      <w:r w:rsidRPr="004F64BA">
        <w:rPr>
          <w:sz w:val="28"/>
        </w:rPr>
        <w:t xml:space="preserve"> социальных возможностей на территории </w:t>
      </w:r>
      <w:r w:rsidR="009730CA">
        <w:rPr>
          <w:sz w:val="28"/>
        </w:rPr>
        <w:t>Алексеевского</w:t>
      </w:r>
      <w:r w:rsidR="00882FEC">
        <w:rPr>
          <w:sz w:val="28"/>
        </w:rPr>
        <w:t xml:space="preserve"> сельсовета Здвинского района Новосибирской области. </w:t>
      </w:r>
      <w:r w:rsidRPr="004F64BA">
        <w:rPr>
          <w:color w:val="000000"/>
          <w:sz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</w:p>
    <w:p w:rsidR="003E2364" w:rsidRPr="004F64BA" w:rsidRDefault="003E2364" w:rsidP="003E2364">
      <w:pPr>
        <w:spacing w:line="240" w:lineRule="atLeast"/>
        <w:ind w:firstLine="567"/>
        <w:jc w:val="both"/>
        <w:rPr>
          <w:sz w:val="28"/>
        </w:rPr>
      </w:pPr>
    </w:p>
    <w:p w:rsidR="003E2364" w:rsidRPr="004F64BA" w:rsidRDefault="003E2364" w:rsidP="003E2364">
      <w:pPr>
        <w:rPr>
          <w:sz w:val="28"/>
        </w:rPr>
      </w:pPr>
    </w:p>
    <w:p w:rsidR="003E2364" w:rsidRPr="004F64BA" w:rsidRDefault="003E2364" w:rsidP="003E2364">
      <w:pPr>
        <w:rPr>
          <w:b/>
          <w:sz w:val="28"/>
        </w:rPr>
      </w:pPr>
      <w:r w:rsidRPr="004F64BA">
        <w:rPr>
          <w:b/>
          <w:sz w:val="28"/>
        </w:rPr>
        <w:t xml:space="preserve">                                     </w:t>
      </w:r>
      <w:r w:rsidR="006F75EC">
        <w:rPr>
          <w:b/>
          <w:sz w:val="28"/>
        </w:rPr>
        <w:t xml:space="preserve">          П О С Т А Н О В Л Я Ю</w:t>
      </w:r>
      <w:r w:rsidRPr="004F64BA">
        <w:rPr>
          <w:b/>
          <w:sz w:val="28"/>
        </w:rPr>
        <w:t>:</w:t>
      </w:r>
    </w:p>
    <w:p w:rsidR="003E2364" w:rsidRPr="004F64BA" w:rsidRDefault="003E2364" w:rsidP="003E2364">
      <w:pPr>
        <w:rPr>
          <w:b/>
          <w:sz w:val="28"/>
        </w:rPr>
      </w:pPr>
    </w:p>
    <w:p w:rsidR="003E2364" w:rsidRDefault="00FA60D8" w:rsidP="00470481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Актуализировать </w:t>
      </w:r>
      <w:r w:rsidR="003E2364" w:rsidRPr="003E2364">
        <w:rPr>
          <w:sz w:val="28"/>
        </w:rPr>
        <w:t xml:space="preserve">схему теплоснабжения </w:t>
      </w:r>
      <w:r w:rsidR="009730CA">
        <w:rPr>
          <w:sz w:val="28"/>
        </w:rPr>
        <w:t>Алексеевского</w:t>
      </w:r>
      <w:r w:rsidR="00882FEC">
        <w:rPr>
          <w:sz w:val="28"/>
        </w:rPr>
        <w:t xml:space="preserve"> </w:t>
      </w:r>
      <w:r>
        <w:rPr>
          <w:sz w:val="28"/>
        </w:rPr>
        <w:t>сельсовета Здвинского района</w:t>
      </w:r>
      <w:r w:rsidR="00882FEC">
        <w:rPr>
          <w:sz w:val="28"/>
        </w:rPr>
        <w:t xml:space="preserve"> Новосибирской области.</w:t>
      </w:r>
    </w:p>
    <w:p w:rsidR="003E2364" w:rsidRDefault="003E2364" w:rsidP="00F62038">
      <w:pPr>
        <w:pStyle w:val="a3"/>
        <w:numPr>
          <w:ilvl w:val="0"/>
          <w:numId w:val="3"/>
        </w:numPr>
        <w:jc w:val="both"/>
        <w:rPr>
          <w:sz w:val="28"/>
        </w:rPr>
      </w:pPr>
      <w:r w:rsidRPr="003E2364">
        <w:rPr>
          <w:sz w:val="28"/>
        </w:rPr>
        <w:t xml:space="preserve">Утвердить </w:t>
      </w:r>
      <w:r>
        <w:rPr>
          <w:sz w:val="28"/>
        </w:rPr>
        <w:t>«</w:t>
      </w:r>
      <w:r w:rsidRPr="003E2364">
        <w:rPr>
          <w:sz w:val="28"/>
        </w:rPr>
        <w:t>дорожную карту</w:t>
      </w:r>
      <w:r>
        <w:rPr>
          <w:sz w:val="28"/>
        </w:rPr>
        <w:t>»</w:t>
      </w:r>
      <w:r w:rsidRPr="003E2364">
        <w:rPr>
          <w:sz w:val="28"/>
        </w:rPr>
        <w:t xml:space="preserve"> по разработке и утверждению </w:t>
      </w:r>
      <w:r w:rsidR="00FA60D8">
        <w:rPr>
          <w:sz w:val="28"/>
        </w:rPr>
        <w:t xml:space="preserve">схемы </w:t>
      </w:r>
      <w:r w:rsidRPr="003E2364">
        <w:rPr>
          <w:sz w:val="28"/>
        </w:rPr>
        <w:t xml:space="preserve">теплоснабжения </w:t>
      </w:r>
      <w:r w:rsidR="009730CA">
        <w:rPr>
          <w:sz w:val="28"/>
        </w:rPr>
        <w:t>Алексеевского</w:t>
      </w:r>
      <w:r w:rsidR="00882FEC">
        <w:rPr>
          <w:sz w:val="28"/>
        </w:rPr>
        <w:t xml:space="preserve"> </w:t>
      </w:r>
      <w:r w:rsidR="00FA60D8">
        <w:rPr>
          <w:sz w:val="28"/>
        </w:rPr>
        <w:t>сельсовета</w:t>
      </w:r>
      <w:r w:rsidR="006F75EC">
        <w:rPr>
          <w:sz w:val="28"/>
        </w:rPr>
        <w:t xml:space="preserve">. </w:t>
      </w:r>
      <w:r w:rsidR="00404E95">
        <w:rPr>
          <w:sz w:val="28"/>
        </w:rPr>
        <w:t>Приложение 1</w:t>
      </w:r>
      <w:r w:rsidR="006F75EC">
        <w:rPr>
          <w:sz w:val="28"/>
        </w:rPr>
        <w:t>.</w:t>
      </w:r>
    </w:p>
    <w:p w:rsidR="003E2364" w:rsidRDefault="003E2364" w:rsidP="008A529A">
      <w:pPr>
        <w:pStyle w:val="a3"/>
        <w:numPr>
          <w:ilvl w:val="0"/>
          <w:numId w:val="3"/>
        </w:numPr>
        <w:jc w:val="both"/>
        <w:rPr>
          <w:sz w:val="28"/>
        </w:rPr>
      </w:pPr>
      <w:r w:rsidRPr="003E2364">
        <w:rPr>
          <w:sz w:val="28"/>
        </w:rPr>
        <w:t xml:space="preserve">Разместить настоящее постановление на </w:t>
      </w:r>
      <w:r w:rsidR="00882FEC">
        <w:rPr>
          <w:sz w:val="28"/>
        </w:rPr>
        <w:t>официальном сайте администрации.</w:t>
      </w:r>
    </w:p>
    <w:p w:rsidR="003E2364" w:rsidRPr="003E2364" w:rsidRDefault="003E2364" w:rsidP="008A529A">
      <w:pPr>
        <w:pStyle w:val="a3"/>
        <w:numPr>
          <w:ilvl w:val="0"/>
          <w:numId w:val="3"/>
        </w:numPr>
        <w:jc w:val="both"/>
        <w:rPr>
          <w:sz w:val="28"/>
        </w:rPr>
      </w:pPr>
      <w:r w:rsidRPr="003E2364">
        <w:rPr>
          <w:sz w:val="28"/>
        </w:rPr>
        <w:t xml:space="preserve">Контроль за исполнением настоящего постановления </w:t>
      </w:r>
      <w:r w:rsidR="00882FEC">
        <w:rPr>
          <w:sz w:val="28"/>
        </w:rPr>
        <w:t>оставляю за собой.</w:t>
      </w:r>
    </w:p>
    <w:p w:rsidR="003E2364" w:rsidRPr="004F64BA" w:rsidRDefault="003E2364" w:rsidP="003E2364">
      <w:pPr>
        <w:ind w:left="360"/>
        <w:jc w:val="both"/>
        <w:rPr>
          <w:sz w:val="28"/>
        </w:rPr>
      </w:pPr>
    </w:p>
    <w:p w:rsidR="003E2364" w:rsidRPr="004F64BA" w:rsidRDefault="003E2364" w:rsidP="003E2364">
      <w:pPr>
        <w:tabs>
          <w:tab w:val="num" w:pos="0"/>
        </w:tabs>
        <w:ind w:firstLine="720"/>
        <w:jc w:val="both"/>
        <w:rPr>
          <w:sz w:val="28"/>
        </w:rPr>
      </w:pPr>
    </w:p>
    <w:p w:rsidR="003E2364" w:rsidRDefault="003E2364" w:rsidP="003E2364">
      <w:pPr>
        <w:ind w:left="708"/>
      </w:pPr>
    </w:p>
    <w:p w:rsidR="003E2364" w:rsidRDefault="003E2364" w:rsidP="003E2364"/>
    <w:p w:rsidR="00882FEC" w:rsidRDefault="003E2364" w:rsidP="003E2364">
      <w:pPr>
        <w:rPr>
          <w:sz w:val="28"/>
        </w:rPr>
      </w:pPr>
      <w:r w:rsidRPr="004F64BA">
        <w:rPr>
          <w:sz w:val="28"/>
        </w:rPr>
        <w:t xml:space="preserve"> Глава </w:t>
      </w:r>
      <w:r w:rsidR="004B6612">
        <w:rPr>
          <w:sz w:val="28"/>
        </w:rPr>
        <w:t xml:space="preserve"> </w:t>
      </w:r>
      <w:r w:rsidR="009730CA">
        <w:rPr>
          <w:sz w:val="28"/>
        </w:rPr>
        <w:t>Алексеевского</w:t>
      </w:r>
      <w:r w:rsidR="00882FEC">
        <w:rPr>
          <w:sz w:val="28"/>
        </w:rPr>
        <w:t xml:space="preserve"> сельсовета</w:t>
      </w:r>
    </w:p>
    <w:p w:rsidR="003E2364" w:rsidRPr="004F64BA" w:rsidRDefault="00882FEC" w:rsidP="003E2364">
      <w:pPr>
        <w:rPr>
          <w:sz w:val="28"/>
        </w:rPr>
      </w:pPr>
      <w:r>
        <w:rPr>
          <w:sz w:val="28"/>
        </w:rPr>
        <w:t xml:space="preserve"> Здвинского района Новосибирской области                              С.А. Кошелев</w:t>
      </w:r>
    </w:p>
    <w:p w:rsidR="003E2364" w:rsidRDefault="003E2364" w:rsidP="003E2364"/>
    <w:p w:rsidR="003E2364" w:rsidRDefault="003E2364" w:rsidP="003E2364"/>
    <w:p w:rsidR="004B6612" w:rsidRDefault="004B6612" w:rsidP="003E2364"/>
    <w:p w:rsidR="004B6612" w:rsidRDefault="004B6612" w:rsidP="003E2364"/>
    <w:p w:rsidR="004B6612" w:rsidRDefault="004B6612" w:rsidP="003E2364"/>
    <w:p w:rsidR="004B6612" w:rsidRDefault="004B6612" w:rsidP="003E2364"/>
    <w:p w:rsidR="004B6612" w:rsidRDefault="004B6612" w:rsidP="003E2364"/>
    <w:p w:rsidR="004B6612" w:rsidRDefault="004B6612" w:rsidP="003E2364"/>
    <w:p w:rsidR="004B6612" w:rsidRDefault="004B6612" w:rsidP="003E2364"/>
    <w:p w:rsidR="00882FEC" w:rsidRDefault="00882FEC" w:rsidP="00404E95">
      <w:pPr>
        <w:jc w:val="right"/>
      </w:pPr>
    </w:p>
    <w:p w:rsidR="00882FEC" w:rsidRDefault="00882FEC" w:rsidP="00404E95">
      <w:pPr>
        <w:jc w:val="right"/>
      </w:pPr>
      <w:r>
        <w:lastRenderedPageBreak/>
        <w:t xml:space="preserve">Утверждено Постановлением </w:t>
      </w:r>
    </w:p>
    <w:p w:rsidR="00882FEC" w:rsidRDefault="00882FEC" w:rsidP="00404E95">
      <w:pPr>
        <w:jc w:val="right"/>
      </w:pPr>
      <w:r>
        <w:t xml:space="preserve">администрации </w:t>
      </w:r>
      <w:r w:rsidR="009730CA">
        <w:t>Алексеевского</w:t>
      </w:r>
    </w:p>
    <w:p w:rsidR="00882FEC" w:rsidRDefault="00882FEC" w:rsidP="00404E95">
      <w:pPr>
        <w:jc w:val="right"/>
      </w:pPr>
      <w:r>
        <w:t>сельсовета Здвинского района</w:t>
      </w:r>
    </w:p>
    <w:p w:rsidR="00882FEC" w:rsidRDefault="00882FEC" w:rsidP="00404E95">
      <w:pPr>
        <w:jc w:val="right"/>
      </w:pPr>
      <w:r>
        <w:t>Новосибирской области</w:t>
      </w:r>
    </w:p>
    <w:p w:rsidR="00882FEC" w:rsidRDefault="00882FEC" w:rsidP="00404E95">
      <w:pPr>
        <w:jc w:val="right"/>
      </w:pPr>
      <w:r>
        <w:t xml:space="preserve"> от 12.01.2024г № 1-па</w:t>
      </w:r>
    </w:p>
    <w:p w:rsidR="00882FEC" w:rsidRDefault="00882FEC" w:rsidP="00404E95">
      <w:pPr>
        <w:jc w:val="right"/>
      </w:pPr>
    </w:p>
    <w:p w:rsidR="00404E95" w:rsidRDefault="00404E95" w:rsidP="00404E95">
      <w:pPr>
        <w:jc w:val="right"/>
      </w:pPr>
      <w:r>
        <w:t>Приложение 1</w:t>
      </w:r>
    </w:p>
    <w:p w:rsidR="00404E95" w:rsidRDefault="00404E95" w:rsidP="00404E95">
      <w:pPr>
        <w:jc w:val="right"/>
      </w:pPr>
    </w:p>
    <w:tbl>
      <w:tblPr>
        <w:tblStyle w:val="a4"/>
        <w:tblW w:w="0" w:type="auto"/>
        <w:tblLook w:val="04A0"/>
      </w:tblPr>
      <w:tblGrid>
        <w:gridCol w:w="4890"/>
        <w:gridCol w:w="1885"/>
        <w:gridCol w:w="1717"/>
        <w:gridCol w:w="1420"/>
      </w:tblGrid>
      <w:tr w:rsidR="009C3341" w:rsidTr="009C3341">
        <w:tc>
          <w:tcPr>
            <w:tcW w:w="4890" w:type="dxa"/>
            <w:vAlign w:val="center"/>
          </w:tcPr>
          <w:p w:rsidR="009C3341" w:rsidRPr="00CA78AE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на официальном сайте поселения</w:t>
            </w: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C3341" w:rsidRPr="00CA78AE" w:rsidRDefault="009C3341" w:rsidP="004208D0">
            <w:pPr>
              <w:pStyle w:val="ConsPlusNormal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уведомление о начале разработки проекта схемы теплоснабжения (проекта актуализированной схемы теплоснабжения);</w:t>
            </w:r>
          </w:p>
          <w:p w:rsidR="009C3341" w:rsidRDefault="009C3341" w:rsidP="004208D0">
            <w:pPr>
              <w:pStyle w:val="ConsPlusNormal"/>
              <w:ind w:firstLine="284"/>
            </w:pP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 указание на страницу официального сайта, </w:t>
            </w: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которой размещена действующая схема теплоснабжения, в том числе актуализированные схемы теплоснабжения (при их наличии)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rPr>
                <w:sz w:val="18"/>
              </w:rPr>
            </w:pPr>
            <w:r w:rsidRPr="002E25BB">
              <w:rPr>
                <w:b/>
                <w:color w:val="000000" w:themeColor="text1"/>
                <w:sz w:val="18"/>
              </w:rPr>
              <w:t>В течение 3 рабочих дней</w:t>
            </w:r>
            <w:r w:rsidRPr="002E25BB">
              <w:rPr>
                <w:color w:val="000000" w:themeColor="text1"/>
                <w:sz w:val="18"/>
              </w:rPr>
              <w:br/>
              <w:t xml:space="preserve">со дня принятия решения </w:t>
            </w:r>
            <w:r w:rsidRPr="002E25BB">
              <w:rPr>
                <w:color w:val="000000" w:themeColor="text1"/>
                <w:sz w:val="18"/>
              </w:rPr>
              <w:br/>
              <w:t>о разработке схемы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9C3341" w:rsidRPr="00852352" w:rsidRDefault="009C3341" w:rsidP="004208D0">
            <w:pPr>
              <w:rPr>
                <w:color w:val="000000" w:themeColor="text1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т:</w:t>
            </w:r>
          </w:p>
          <w:p w:rsidR="009C3341" w:rsidRPr="00AC6170" w:rsidRDefault="009C3341" w:rsidP="004208D0">
            <w:pPr>
              <w:pStyle w:val="ConsPlusNormal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 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соответствующего проекта схемы теплоснабжения на официальном сайте;</w:t>
            </w:r>
          </w:p>
          <w:p w:rsidR="009C3341" w:rsidRPr="00AC6170" w:rsidRDefault="009C3341" w:rsidP="004208D0">
            <w:pPr>
              <w:pStyle w:val="ConsPlusNormal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сведений о размещении проекта схемы теплоснабжения на официальном сайте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средствах массовой информации;</w:t>
            </w:r>
          </w:p>
          <w:p w:rsidR="009C3341" w:rsidRPr="00064EEA" w:rsidRDefault="009C3341" w:rsidP="004208D0">
            <w:pPr>
              <w:pStyle w:val="ConsPlusNormal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либо 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возвращение на доработку соответствующего проекта, в случае если поступивший проект схемы теплоснабжения не соответствует требованиям к схемам теплоснабжения (с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указанием конкретных замечаний)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rPr>
                <w:color w:val="000000" w:themeColor="text1"/>
                <w:sz w:val="18"/>
              </w:rPr>
            </w:pPr>
            <w:r w:rsidRPr="002E25BB">
              <w:rPr>
                <w:b/>
                <w:color w:val="000000" w:themeColor="text1"/>
                <w:sz w:val="18"/>
              </w:rPr>
              <w:t>В течение 15 календарных дней</w:t>
            </w:r>
            <w:r w:rsidRPr="002E25BB">
              <w:rPr>
                <w:color w:val="000000" w:themeColor="text1"/>
                <w:sz w:val="18"/>
              </w:rPr>
              <w:t xml:space="preserve"> со дня завершения разработки проекта схемы теплоснабжения или со дня поступления к ним проекта схемы теплоснабжения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9C3341" w:rsidRDefault="009C3341" w:rsidP="00C02ED2">
            <w:pPr>
              <w:rPr>
                <w:color w:val="000000" w:themeColor="text1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Pr="00064EEA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С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замечаний и предложений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проекту схемы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2E25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Не менее 20 и более 30 календарных дней</w:t>
            </w:r>
            <w:r w:rsidRPr="002E25B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со дня размещения соответствующего проекта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9C3341" w:rsidRDefault="009C3341" w:rsidP="00C02E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Pr="00064EEA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Проведение публичных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проекту схемы теплоснабжения (проекту актуализированной схемы теплоснабжения) 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2E25B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Начинаются </w:t>
            </w:r>
            <w:r w:rsidRPr="002E25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не позднее </w:t>
            </w:r>
            <w:r w:rsidRPr="002E25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br/>
              <w:t>15 календарных дней</w:t>
            </w:r>
            <w:r w:rsidRPr="002E25B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со дня окончания срока сбора замечаний и предложений. Срок проведения публичных слушаний не может быть </w:t>
            </w:r>
            <w:r w:rsidRPr="002E25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более 30 календарных дней.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9C3341" w:rsidRDefault="009C3341" w:rsidP="00C02E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Pr="00064EEA" w:rsidRDefault="009C3341" w:rsidP="004208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 Р</w:t>
            </w:r>
            <w:r w:rsidRPr="00AC6170">
              <w:rPr>
                <w:color w:val="000000" w:themeColor="text1"/>
              </w:rPr>
              <w:t xml:space="preserve">азмещение на официальном сайте уведомления </w:t>
            </w:r>
            <w:r>
              <w:rPr>
                <w:color w:val="000000" w:themeColor="text1"/>
              </w:rPr>
              <w:t>о проведении публичных слушаний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rPr>
                <w:color w:val="000000" w:themeColor="text1"/>
                <w:sz w:val="18"/>
              </w:rPr>
            </w:pPr>
            <w:r w:rsidRPr="002E25BB">
              <w:rPr>
                <w:b/>
                <w:color w:val="000000" w:themeColor="text1"/>
                <w:sz w:val="18"/>
              </w:rPr>
              <w:t xml:space="preserve">Не менее чем </w:t>
            </w:r>
            <w:r w:rsidRPr="002E25BB">
              <w:rPr>
                <w:b/>
                <w:color w:val="000000" w:themeColor="text1"/>
                <w:sz w:val="18"/>
              </w:rPr>
              <w:br/>
              <w:t>за 7 календарных дней</w:t>
            </w:r>
            <w:r w:rsidRPr="002E25BB">
              <w:rPr>
                <w:color w:val="000000" w:themeColor="text1"/>
                <w:sz w:val="18"/>
              </w:rPr>
              <w:br/>
              <w:t>до дня их начала.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9C3341" w:rsidRDefault="009C3341" w:rsidP="004208D0">
            <w:pPr>
              <w:rPr>
                <w:color w:val="000000" w:themeColor="text1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Pr="00064EEA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Р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азмещение на официальном сайте замечаний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предложений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rPr>
                <w:color w:val="000000" w:themeColor="text1"/>
                <w:sz w:val="18"/>
              </w:rPr>
            </w:pPr>
            <w:r w:rsidRPr="002E25BB">
              <w:rPr>
                <w:b/>
                <w:color w:val="000000" w:themeColor="text1"/>
                <w:sz w:val="18"/>
              </w:rPr>
              <w:lastRenderedPageBreak/>
              <w:t xml:space="preserve">Не позднее 3 календарных дней </w:t>
            </w:r>
            <w:r w:rsidRPr="002E25BB">
              <w:rPr>
                <w:color w:val="000000" w:themeColor="text1"/>
                <w:sz w:val="18"/>
              </w:rPr>
              <w:lastRenderedPageBreak/>
              <w:t>со дня окончания срока сбора указанных замечаний и предложений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9C3341" w:rsidRDefault="009C3341" w:rsidP="00C02ED2">
            <w:pPr>
              <w:rPr>
                <w:color w:val="000000" w:themeColor="text1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Pr="0015281B" w:rsidRDefault="009C3341" w:rsidP="004208D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  <w:r w:rsidRPr="0015281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 Итоговый документ (протокол) публичных слушаний подготавливается, оформляется и размещается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15281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 официальном сайте 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  <w:lang w:eastAsia="en-US"/>
              </w:rPr>
            </w:pPr>
            <w:r w:rsidRPr="002E25BB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4"/>
                <w:lang w:eastAsia="en-US"/>
              </w:rPr>
              <w:t>В течение 3 рабочих дней</w:t>
            </w:r>
            <w:r w:rsidRPr="002E25BB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  <w:lang w:eastAsia="en-US"/>
              </w:rPr>
              <w:br/>
              <w:t>со дня проведения собрания участников публичных слушаний</w:t>
            </w:r>
          </w:p>
        </w:tc>
        <w:tc>
          <w:tcPr>
            <w:tcW w:w="1717" w:type="dxa"/>
          </w:tcPr>
          <w:p w:rsidR="009C3341" w:rsidRPr="00852352" w:rsidRDefault="009C3341" w:rsidP="004208D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9C3341" w:rsidRDefault="009C3341" w:rsidP="004208D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Pr="00CA78AE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Глава местной администрации принимает одно из следующих решений:</w:t>
            </w:r>
          </w:p>
          <w:p w:rsidR="009C3341" w:rsidRPr="00CA78AE" w:rsidRDefault="009C3341" w:rsidP="004208D0">
            <w:pPr>
              <w:pStyle w:val="ConsPlusNormal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 утверждает схему теплоснабжения (актуализированную схему теплоснабжения);</w:t>
            </w:r>
          </w:p>
          <w:p w:rsidR="009C3341" w:rsidRPr="00CA78AE" w:rsidRDefault="009C3341" w:rsidP="004208D0">
            <w:pPr>
              <w:pStyle w:val="ConsPlusNormal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либо продлевает (однократно) срок рассмотрения проекта схемы теплоснабжения (проекта актуализированной схемы теплоснабжения) не более чем на 30 календарных дней (при необходимости);</w:t>
            </w:r>
          </w:p>
          <w:p w:rsidR="009C3341" w:rsidRPr="00064EEA" w:rsidRDefault="009C3341" w:rsidP="004208D0">
            <w:pPr>
              <w:pStyle w:val="ConsPlusNormal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 либо возвращает (однократно) соответствующий проект на доработку. При этом срок доработки проекта схемы теплоснабжения (проекта актуализированной схемы теплоснабжения) не может быть более 60 календарных дней со дня принятия решения о его возврате на доработку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rPr>
                <w:color w:val="000000" w:themeColor="text1"/>
                <w:sz w:val="18"/>
              </w:rPr>
            </w:pPr>
            <w:r w:rsidRPr="002E25BB">
              <w:rPr>
                <w:b/>
                <w:color w:val="000000" w:themeColor="text1"/>
                <w:sz w:val="18"/>
              </w:rPr>
              <w:t>В течение 7 рабочих дней</w:t>
            </w:r>
            <w:r w:rsidRPr="002E25BB">
              <w:rPr>
                <w:color w:val="000000" w:themeColor="text1"/>
                <w:sz w:val="18"/>
              </w:rPr>
              <w:br/>
              <w:t>со дня размещения указанного итогового документа (протокола) на официальном сайте</w:t>
            </w:r>
          </w:p>
        </w:tc>
        <w:tc>
          <w:tcPr>
            <w:tcW w:w="1717" w:type="dxa"/>
          </w:tcPr>
          <w:p w:rsidR="009C3341" w:rsidRPr="00852352" w:rsidRDefault="009C3341" w:rsidP="004B6612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9C3341" w:rsidRPr="00852352" w:rsidRDefault="009C3341" w:rsidP="004208D0">
            <w:pPr>
              <w:rPr>
                <w:color w:val="000000" w:themeColor="text1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Default="009C3341" w:rsidP="004208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9. </w:t>
            </w:r>
            <w:r w:rsidRPr="00AC6170">
              <w:rPr>
                <w:color w:val="000000" w:themeColor="text1"/>
              </w:rPr>
              <w:t>Органы местного обязаны разместить схему теплоснабжения на официальном сайте в полном объеме, включая копию решения о ее утверждении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rPr>
                <w:b/>
                <w:color w:val="000000" w:themeColor="text1"/>
                <w:sz w:val="18"/>
              </w:rPr>
            </w:pPr>
            <w:r w:rsidRPr="002E25BB">
              <w:rPr>
                <w:b/>
                <w:color w:val="000000" w:themeColor="text1"/>
                <w:sz w:val="18"/>
              </w:rPr>
              <w:t>В течение 15 календарных дней</w:t>
            </w:r>
            <w:r w:rsidRPr="002E25BB">
              <w:rPr>
                <w:color w:val="000000" w:themeColor="text1"/>
                <w:sz w:val="18"/>
              </w:rPr>
              <w:t xml:space="preserve"> со дня утверждения схемы теплоснабжения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rPr>
                <w:color w:val="000000" w:themeColor="text1"/>
              </w:rPr>
            </w:pPr>
          </w:p>
        </w:tc>
        <w:tc>
          <w:tcPr>
            <w:tcW w:w="1420" w:type="dxa"/>
          </w:tcPr>
          <w:p w:rsidR="009C3341" w:rsidRDefault="009C3341" w:rsidP="00C02ED2">
            <w:pPr>
              <w:rPr>
                <w:color w:val="000000" w:themeColor="text1"/>
              </w:rPr>
            </w:pPr>
          </w:p>
        </w:tc>
      </w:tr>
      <w:tr w:rsidR="009C3341" w:rsidTr="009C3341">
        <w:tc>
          <w:tcPr>
            <w:tcW w:w="4890" w:type="dxa"/>
            <w:vAlign w:val="center"/>
          </w:tcPr>
          <w:p w:rsidR="009C3341" w:rsidRDefault="009C3341" w:rsidP="004208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 Опубликование и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размещении схемы теплоснабжения (актуализированной схемы теплоснабжения) на официальных сайтах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C6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 официальных источниках </w:t>
            </w:r>
          </w:p>
        </w:tc>
        <w:tc>
          <w:tcPr>
            <w:tcW w:w="1885" w:type="dxa"/>
          </w:tcPr>
          <w:p w:rsidR="009C3341" w:rsidRPr="002E25BB" w:rsidRDefault="009C3341" w:rsidP="004208D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2E25BB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4"/>
                <w:lang w:eastAsia="en-US"/>
              </w:rPr>
              <w:t>Не позднее 3 календарных дней</w:t>
            </w:r>
            <w:r w:rsidRPr="002E25B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со дня размещения схемы теплоснабжения </w:t>
            </w:r>
            <w:r w:rsidRPr="002E25B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br/>
              <w:t>на официальном сайте</w:t>
            </w:r>
          </w:p>
        </w:tc>
        <w:tc>
          <w:tcPr>
            <w:tcW w:w="1717" w:type="dxa"/>
          </w:tcPr>
          <w:p w:rsidR="009C3341" w:rsidRPr="00852352" w:rsidRDefault="009C3341" w:rsidP="009C334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0" w:type="dxa"/>
          </w:tcPr>
          <w:p w:rsidR="009C3341" w:rsidRDefault="009C3341" w:rsidP="004208D0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C18BE" w:rsidRDefault="00AC18BE"/>
    <w:sectPr w:rsidR="00AC18BE" w:rsidSect="004E1A85">
      <w:pgSz w:w="11907" w:h="16840" w:code="9"/>
      <w:pgMar w:top="1134" w:right="851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353"/>
    <w:multiLevelType w:val="hybridMultilevel"/>
    <w:tmpl w:val="3EAA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3AB1"/>
    <w:multiLevelType w:val="hybridMultilevel"/>
    <w:tmpl w:val="7BC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E5754"/>
    <w:multiLevelType w:val="hybridMultilevel"/>
    <w:tmpl w:val="7BC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E2364"/>
    <w:rsid w:val="00175269"/>
    <w:rsid w:val="00284B84"/>
    <w:rsid w:val="003E2364"/>
    <w:rsid w:val="00404E95"/>
    <w:rsid w:val="004B6612"/>
    <w:rsid w:val="004E1A85"/>
    <w:rsid w:val="005454E8"/>
    <w:rsid w:val="005D13C5"/>
    <w:rsid w:val="005D5CD7"/>
    <w:rsid w:val="006F75EC"/>
    <w:rsid w:val="00882FEC"/>
    <w:rsid w:val="00922DF1"/>
    <w:rsid w:val="009730CA"/>
    <w:rsid w:val="009C3341"/>
    <w:rsid w:val="00A04C8F"/>
    <w:rsid w:val="00A13265"/>
    <w:rsid w:val="00AC18BE"/>
    <w:rsid w:val="00B91B8C"/>
    <w:rsid w:val="00BA13E4"/>
    <w:rsid w:val="00C02ED2"/>
    <w:rsid w:val="00DD2E2E"/>
    <w:rsid w:val="00FA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64"/>
    <w:pPr>
      <w:ind w:left="720"/>
      <w:contextualSpacing/>
    </w:pPr>
  </w:style>
  <w:style w:type="table" w:styleId="a4">
    <w:name w:val="Table Grid"/>
    <w:basedOn w:val="a1"/>
    <w:uiPriority w:val="59"/>
    <w:rsid w:val="0040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3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LGA1151</cp:lastModifiedBy>
  <cp:revision>6</cp:revision>
  <cp:lastPrinted>2021-02-02T04:12:00Z</cp:lastPrinted>
  <dcterms:created xsi:type="dcterms:W3CDTF">2021-02-02T04:32:00Z</dcterms:created>
  <dcterms:modified xsi:type="dcterms:W3CDTF">2024-01-17T07:34:00Z</dcterms:modified>
</cp:coreProperties>
</file>